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7756" w14:textId="66E19DA9" w:rsidR="00222428" w:rsidRPr="00014DB5" w:rsidRDefault="00843064">
      <w:pPr>
        <w:spacing w:after="80"/>
        <w:rPr>
          <w:sz w:val="48"/>
          <w:szCs w:val="48"/>
        </w:rPr>
      </w:pPr>
      <w:r w:rsidRPr="00014DB5">
        <w:rPr>
          <w:rFonts w:ascii="Cambria" w:hAnsi="Cambria" w:cs="Cambria"/>
          <w:b/>
          <w:bCs/>
          <w:color w:val="000000"/>
          <w:sz w:val="48"/>
          <w:szCs w:val="48"/>
        </w:rPr>
        <w:t xml:space="preserve">Sunday </w:t>
      </w:r>
      <w:r w:rsidRPr="00014DB5">
        <w:rPr>
          <w:rStyle w:val="Heading3Char"/>
          <w:szCs w:val="48"/>
        </w:rPr>
        <w:t>17 September 2023</w:t>
      </w:r>
      <w:r w:rsidR="00061765" w:rsidRPr="00014DB5">
        <w:rPr>
          <w:rStyle w:val="Heading3Char"/>
          <w:szCs w:val="48"/>
        </w:rPr>
        <w:t xml:space="preserve"> -</w:t>
      </w:r>
      <w:r w:rsidRPr="00014DB5">
        <w:rPr>
          <w:rStyle w:val="Heading3Char"/>
          <w:szCs w:val="48"/>
        </w:rPr>
        <w:t xml:space="preserve"> Trinity 15</w:t>
      </w:r>
    </w:p>
    <w:p w14:paraId="2C45FBD8" w14:textId="1CB9B57D" w:rsidR="00061765" w:rsidRDefault="00580306">
      <w:pPr>
        <w:spacing w:after="80"/>
      </w:pPr>
      <w:r w:rsidRPr="00E53B56">
        <w:rPr>
          <w:rFonts w:ascii="Cambria" w:hAnsi="Cambria" w:cs="Cambria"/>
          <w:b/>
          <w:bCs/>
          <w:color w:val="000000"/>
          <w:sz w:val="44"/>
          <w:szCs w:val="44"/>
        </w:rPr>
        <w:t>Morning Prayer 2</w:t>
      </w:r>
      <w:r w:rsidRPr="00E53B56">
        <w:rPr>
          <w:rFonts w:ascii="Cambria" w:hAnsi="Cambria" w:cs="Cambria"/>
          <w:b/>
          <w:bCs/>
          <w:color w:val="000000"/>
          <w:sz w:val="44"/>
          <w:szCs w:val="44"/>
        </w:rPr>
        <w:br/>
      </w:r>
      <w:r w:rsidR="00843064" w:rsidRPr="00A978AC">
        <w:rPr>
          <w:rStyle w:val="Heading3Char"/>
        </w:rPr>
        <w:t>Hymn TP 146</w:t>
      </w:r>
      <w:r w:rsidR="00061765" w:rsidRPr="00A978AC">
        <w:rPr>
          <w:rStyle w:val="Heading3Char"/>
        </w:rPr>
        <w:t xml:space="preserve"> -</w:t>
      </w:r>
      <w:r w:rsidR="00843064" w:rsidRPr="00A978AC">
        <w:rPr>
          <w:rStyle w:val="Heading3Char"/>
        </w:rPr>
        <w:t xml:space="preserve"> The Kingdom of God</w:t>
      </w:r>
    </w:p>
    <w:p w14:paraId="7EBD0B7D" w14:textId="77777777" w:rsidR="00916F21" w:rsidRPr="00916F21" w:rsidRDefault="00916F21" w:rsidP="00EB33E3">
      <w:pPr>
        <w:pStyle w:val="Heading2"/>
        <w:spacing w:after="0"/>
        <w:rPr>
          <w:rStyle w:val="Heading1Char"/>
          <w:b w:val="0"/>
        </w:rPr>
      </w:pPr>
      <w:r w:rsidRPr="00916F21">
        <w:rPr>
          <w:rStyle w:val="Heading1Char"/>
          <w:b w:val="0"/>
        </w:rPr>
        <w:t>The kingdom of God is justice and joy,</w:t>
      </w:r>
    </w:p>
    <w:p w14:paraId="356EB2D2" w14:textId="77777777" w:rsidR="00916F21" w:rsidRPr="00916F21" w:rsidRDefault="00916F21" w:rsidP="00EB33E3">
      <w:pPr>
        <w:pStyle w:val="Heading2"/>
        <w:spacing w:after="0"/>
        <w:rPr>
          <w:rStyle w:val="Heading1Char"/>
          <w:b w:val="0"/>
        </w:rPr>
      </w:pPr>
      <w:r w:rsidRPr="00916F21">
        <w:rPr>
          <w:rStyle w:val="Heading1Char"/>
          <w:b w:val="0"/>
        </w:rPr>
        <w:t xml:space="preserve">for Jesus restores what sin would </w:t>
      </w:r>
      <w:proofErr w:type="gramStart"/>
      <w:r w:rsidRPr="00916F21">
        <w:rPr>
          <w:rStyle w:val="Heading1Char"/>
          <w:b w:val="0"/>
        </w:rPr>
        <w:t>destroy;</w:t>
      </w:r>
      <w:proofErr w:type="gramEnd"/>
    </w:p>
    <w:p w14:paraId="72CEF83B" w14:textId="77777777" w:rsidR="00916F21" w:rsidRPr="00916F21" w:rsidRDefault="00916F21" w:rsidP="00EB33E3">
      <w:pPr>
        <w:pStyle w:val="Heading2"/>
        <w:spacing w:after="0"/>
        <w:rPr>
          <w:rStyle w:val="Heading1Char"/>
          <w:b w:val="0"/>
        </w:rPr>
      </w:pPr>
      <w:r w:rsidRPr="00916F21">
        <w:rPr>
          <w:rStyle w:val="Heading1Char"/>
          <w:b w:val="0"/>
        </w:rPr>
        <w:t>God's power and glory in Jesus we know,</w:t>
      </w:r>
    </w:p>
    <w:p w14:paraId="0915D664" w14:textId="77777777" w:rsidR="00916F21" w:rsidRPr="00916F21" w:rsidRDefault="00916F21" w:rsidP="00EB33E3">
      <w:pPr>
        <w:pStyle w:val="Heading2"/>
        <w:spacing w:after="0"/>
        <w:rPr>
          <w:rStyle w:val="Heading1Char"/>
          <w:b w:val="0"/>
        </w:rPr>
      </w:pPr>
      <w:r w:rsidRPr="00916F21">
        <w:rPr>
          <w:rStyle w:val="Heading1Char"/>
          <w:b w:val="0"/>
        </w:rPr>
        <w:t>and here and hereafter the kingdom shall grow.</w:t>
      </w:r>
    </w:p>
    <w:p w14:paraId="25CE5D79" w14:textId="77777777" w:rsidR="00916F21" w:rsidRPr="00916F21" w:rsidRDefault="00916F21" w:rsidP="00EB33E3">
      <w:pPr>
        <w:pStyle w:val="Heading2"/>
        <w:spacing w:after="0"/>
        <w:rPr>
          <w:rStyle w:val="Heading1Char"/>
          <w:b w:val="0"/>
        </w:rPr>
      </w:pPr>
    </w:p>
    <w:p w14:paraId="78E4A5B3" w14:textId="77777777" w:rsidR="00916F21" w:rsidRPr="00916F21" w:rsidRDefault="00916F21" w:rsidP="00EB33E3">
      <w:pPr>
        <w:pStyle w:val="Heading2"/>
        <w:spacing w:after="0"/>
        <w:rPr>
          <w:rStyle w:val="Heading1Char"/>
          <w:b w:val="0"/>
        </w:rPr>
      </w:pPr>
      <w:r w:rsidRPr="00916F21">
        <w:rPr>
          <w:rStyle w:val="Heading1Char"/>
          <w:b w:val="0"/>
        </w:rPr>
        <w:t>The kingdom of God is mercy and grace,</w:t>
      </w:r>
    </w:p>
    <w:p w14:paraId="76B5AD73" w14:textId="77777777" w:rsidR="00916F21" w:rsidRPr="00916F21" w:rsidRDefault="00916F21" w:rsidP="00EB33E3">
      <w:pPr>
        <w:pStyle w:val="Heading2"/>
        <w:spacing w:after="0"/>
        <w:rPr>
          <w:rStyle w:val="Heading1Char"/>
          <w:b w:val="0"/>
        </w:rPr>
      </w:pPr>
      <w:r w:rsidRPr="00916F21">
        <w:rPr>
          <w:rStyle w:val="Heading1Char"/>
          <w:b w:val="0"/>
        </w:rPr>
        <w:t>the lepers are cleansed, the sinners find place,</w:t>
      </w:r>
    </w:p>
    <w:p w14:paraId="32CC047F" w14:textId="77777777" w:rsidR="00916F21" w:rsidRPr="00916F21" w:rsidRDefault="00916F21" w:rsidP="00EB33E3">
      <w:pPr>
        <w:pStyle w:val="Heading2"/>
        <w:spacing w:after="0"/>
        <w:rPr>
          <w:rStyle w:val="Heading1Char"/>
          <w:b w:val="0"/>
        </w:rPr>
      </w:pPr>
      <w:r w:rsidRPr="00916F21">
        <w:rPr>
          <w:rStyle w:val="Heading1Char"/>
          <w:b w:val="0"/>
        </w:rPr>
        <w:t xml:space="preserve">the outcast </w:t>
      </w:r>
      <w:proofErr w:type="gramStart"/>
      <w:r w:rsidRPr="00916F21">
        <w:rPr>
          <w:rStyle w:val="Heading1Char"/>
          <w:b w:val="0"/>
        </w:rPr>
        <w:t>are</w:t>
      </w:r>
      <w:proofErr w:type="gramEnd"/>
      <w:r w:rsidRPr="00916F21">
        <w:rPr>
          <w:rStyle w:val="Heading1Char"/>
          <w:b w:val="0"/>
        </w:rPr>
        <w:t xml:space="preserve"> welcomed God's banquet to share,</w:t>
      </w:r>
    </w:p>
    <w:p w14:paraId="57D54F62" w14:textId="77777777" w:rsidR="00916F21" w:rsidRPr="00916F21" w:rsidRDefault="00916F21" w:rsidP="00EB33E3">
      <w:pPr>
        <w:pStyle w:val="Heading2"/>
        <w:spacing w:after="0"/>
        <w:rPr>
          <w:rStyle w:val="Heading1Char"/>
          <w:b w:val="0"/>
        </w:rPr>
      </w:pPr>
      <w:r w:rsidRPr="00916F21">
        <w:rPr>
          <w:rStyle w:val="Heading1Char"/>
          <w:b w:val="0"/>
        </w:rPr>
        <w:t>and hope is awakened in place of despair.</w:t>
      </w:r>
    </w:p>
    <w:p w14:paraId="2D5334E0" w14:textId="77777777" w:rsidR="00916F21" w:rsidRPr="00916F21" w:rsidRDefault="00916F21" w:rsidP="00EB33E3">
      <w:pPr>
        <w:pStyle w:val="Heading2"/>
        <w:spacing w:after="0"/>
        <w:rPr>
          <w:rStyle w:val="Heading1Char"/>
          <w:b w:val="0"/>
        </w:rPr>
      </w:pPr>
    </w:p>
    <w:p w14:paraId="6C2039C8" w14:textId="77777777" w:rsidR="00916F21" w:rsidRPr="00916F21" w:rsidRDefault="00916F21" w:rsidP="00EB33E3">
      <w:pPr>
        <w:pStyle w:val="Heading2"/>
        <w:spacing w:after="0"/>
        <w:rPr>
          <w:rStyle w:val="Heading1Char"/>
          <w:b w:val="0"/>
        </w:rPr>
      </w:pPr>
      <w:r w:rsidRPr="00916F21">
        <w:rPr>
          <w:rStyle w:val="Heading1Char"/>
          <w:b w:val="0"/>
        </w:rPr>
        <w:t>The kingdom of God is challenge and choice,</w:t>
      </w:r>
    </w:p>
    <w:p w14:paraId="2B55A7A4" w14:textId="77777777" w:rsidR="00916F21" w:rsidRPr="00916F21" w:rsidRDefault="00916F21" w:rsidP="00EB33E3">
      <w:pPr>
        <w:pStyle w:val="Heading2"/>
        <w:spacing w:after="0"/>
        <w:rPr>
          <w:rStyle w:val="Heading1Char"/>
          <w:b w:val="0"/>
        </w:rPr>
      </w:pPr>
      <w:r w:rsidRPr="00916F21">
        <w:rPr>
          <w:rStyle w:val="Heading1Char"/>
          <w:b w:val="0"/>
        </w:rPr>
        <w:t xml:space="preserve">believe the good news, </w:t>
      </w:r>
      <w:proofErr w:type="gramStart"/>
      <w:r w:rsidRPr="00916F21">
        <w:rPr>
          <w:rStyle w:val="Heading1Char"/>
          <w:b w:val="0"/>
        </w:rPr>
        <w:t>repent</w:t>
      </w:r>
      <w:proofErr w:type="gramEnd"/>
      <w:r w:rsidRPr="00916F21">
        <w:rPr>
          <w:rStyle w:val="Heading1Char"/>
          <w:b w:val="0"/>
        </w:rPr>
        <w:t xml:space="preserve"> and rejoice!</w:t>
      </w:r>
    </w:p>
    <w:p w14:paraId="100D0D55" w14:textId="77777777" w:rsidR="00916F21" w:rsidRPr="00916F21" w:rsidRDefault="00916F21" w:rsidP="00EB33E3">
      <w:pPr>
        <w:pStyle w:val="Heading2"/>
        <w:spacing w:after="0"/>
        <w:rPr>
          <w:rStyle w:val="Heading1Char"/>
          <w:b w:val="0"/>
        </w:rPr>
      </w:pPr>
      <w:r w:rsidRPr="00916F21">
        <w:rPr>
          <w:rStyle w:val="Heading1Char"/>
          <w:b w:val="0"/>
        </w:rPr>
        <w:t>His love for us sinners brought Christ to his cross,</w:t>
      </w:r>
    </w:p>
    <w:p w14:paraId="5FC525AE" w14:textId="77777777" w:rsidR="00916F21" w:rsidRPr="00916F21" w:rsidRDefault="00916F21" w:rsidP="00EB33E3">
      <w:pPr>
        <w:pStyle w:val="Heading2"/>
        <w:spacing w:after="0"/>
        <w:rPr>
          <w:rStyle w:val="Heading1Char"/>
          <w:b w:val="0"/>
        </w:rPr>
      </w:pPr>
      <w:r w:rsidRPr="00916F21">
        <w:rPr>
          <w:rStyle w:val="Heading1Char"/>
          <w:b w:val="0"/>
        </w:rPr>
        <w:t>our crisis of judgement for gain or for loss.</w:t>
      </w:r>
    </w:p>
    <w:p w14:paraId="29438012" w14:textId="77777777" w:rsidR="00916F21" w:rsidRPr="00916F21" w:rsidRDefault="00916F21" w:rsidP="00EB33E3">
      <w:pPr>
        <w:pStyle w:val="Heading2"/>
        <w:spacing w:after="0"/>
        <w:rPr>
          <w:rStyle w:val="Heading1Char"/>
          <w:b w:val="0"/>
        </w:rPr>
      </w:pPr>
    </w:p>
    <w:p w14:paraId="1D94EFAF" w14:textId="77777777" w:rsidR="00916F21" w:rsidRPr="00916F21" w:rsidRDefault="00916F21" w:rsidP="00EB33E3">
      <w:pPr>
        <w:pStyle w:val="Heading2"/>
        <w:spacing w:after="0"/>
        <w:rPr>
          <w:rStyle w:val="Heading1Char"/>
          <w:b w:val="0"/>
        </w:rPr>
      </w:pPr>
      <w:r w:rsidRPr="00916F21">
        <w:rPr>
          <w:rStyle w:val="Heading1Char"/>
          <w:b w:val="0"/>
        </w:rPr>
        <w:t>God's kingdom is come, the gift and the goal,</w:t>
      </w:r>
    </w:p>
    <w:p w14:paraId="75BBC870" w14:textId="77777777" w:rsidR="00916F21" w:rsidRPr="00916F21" w:rsidRDefault="00916F21" w:rsidP="00EB33E3">
      <w:pPr>
        <w:pStyle w:val="Heading2"/>
        <w:spacing w:after="0"/>
        <w:rPr>
          <w:rStyle w:val="Heading1Char"/>
          <w:b w:val="0"/>
        </w:rPr>
      </w:pPr>
      <w:r w:rsidRPr="00916F21">
        <w:rPr>
          <w:rStyle w:val="Heading1Char"/>
          <w:b w:val="0"/>
        </w:rPr>
        <w:t xml:space="preserve">in Jesus begun, in heaven made </w:t>
      </w:r>
      <w:proofErr w:type="gramStart"/>
      <w:r w:rsidRPr="00916F21">
        <w:rPr>
          <w:rStyle w:val="Heading1Char"/>
          <w:b w:val="0"/>
        </w:rPr>
        <w:t>whole;</w:t>
      </w:r>
      <w:proofErr w:type="gramEnd"/>
    </w:p>
    <w:p w14:paraId="400575E9" w14:textId="77777777" w:rsidR="00916F21" w:rsidRPr="00916F21" w:rsidRDefault="00916F21" w:rsidP="00EB33E3">
      <w:pPr>
        <w:pStyle w:val="Heading2"/>
        <w:spacing w:after="0"/>
        <w:rPr>
          <w:rStyle w:val="Heading1Char"/>
          <w:b w:val="0"/>
        </w:rPr>
      </w:pPr>
      <w:r w:rsidRPr="00916F21">
        <w:rPr>
          <w:rStyle w:val="Heading1Char"/>
          <w:b w:val="0"/>
        </w:rPr>
        <w:t>the heirs of the kingdom shall answer his call,</w:t>
      </w:r>
    </w:p>
    <w:p w14:paraId="2C8943D6" w14:textId="77777777" w:rsidR="00916F21" w:rsidRPr="00916F21" w:rsidRDefault="00916F21" w:rsidP="00EB33E3">
      <w:pPr>
        <w:pStyle w:val="Heading2"/>
        <w:spacing w:after="0"/>
        <w:rPr>
          <w:rStyle w:val="Heading1Char"/>
          <w:b w:val="0"/>
        </w:rPr>
      </w:pPr>
      <w:r w:rsidRPr="00916F21">
        <w:rPr>
          <w:rStyle w:val="Heading1Char"/>
          <w:b w:val="0"/>
        </w:rPr>
        <w:t>and all things cry 'Glory!' to God all in all.</w:t>
      </w:r>
    </w:p>
    <w:p w14:paraId="669F9F86" w14:textId="33580895" w:rsidR="00061765" w:rsidRPr="00A954B1" w:rsidRDefault="00843064" w:rsidP="00A978AC">
      <w:pPr>
        <w:pStyle w:val="Heading3"/>
      </w:pPr>
      <w:r w:rsidRPr="00A954B1">
        <w:t>The Greeting</w:t>
      </w:r>
    </w:p>
    <w:p w14:paraId="56F4F162" w14:textId="2102D91C" w:rsidR="00061765" w:rsidRDefault="00843064" w:rsidP="00EB33E3">
      <w:pPr>
        <w:spacing w:after="80" w:line="240" w:lineRule="auto"/>
      </w:pPr>
      <w:r w:rsidRPr="00610647">
        <w:rPr>
          <w:rStyle w:val="Heading2Char"/>
        </w:rPr>
        <w:t>The Lord be with you</w:t>
      </w:r>
      <w:r w:rsidR="00A978AC">
        <w:rPr>
          <w:rStyle w:val="Heading2Char"/>
        </w:rPr>
        <w:t xml:space="preserve"> </w:t>
      </w:r>
      <w:r w:rsidRPr="00F57752">
        <w:rPr>
          <w:rStyle w:val="Heading1Char"/>
        </w:rPr>
        <w:t xml:space="preserve">and also with </w:t>
      </w:r>
      <w:proofErr w:type="gramStart"/>
      <w:r w:rsidRPr="00F57752">
        <w:rPr>
          <w:rStyle w:val="Heading1Char"/>
        </w:rPr>
        <w:t>you</w:t>
      </w:r>
      <w:proofErr w:type="gramEnd"/>
    </w:p>
    <w:p w14:paraId="02565C88" w14:textId="77777777" w:rsidR="00061765" w:rsidRDefault="00843064" w:rsidP="00EB33E3">
      <w:pPr>
        <w:spacing w:after="80" w:line="240" w:lineRule="auto"/>
      </w:pPr>
      <w:r w:rsidRPr="00610647">
        <w:rPr>
          <w:rStyle w:val="Heading2Char"/>
        </w:rPr>
        <w:t>O Lord, open our lips</w:t>
      </w:r>
      <w:r w:rsidRPr="00610647">
        <w:rPr>
          <w:rStyle w:val="Heading2Char"/>
        </w:rPr>
        <w:br/>
      </w:r>
      <w:r w:rsidRPr="00F57752">
        <w:rPr>
          <w:rStyle w:val="Heading1Char"/>
        </w:rPr>
        <w:t>and our mouth will proclaim your praise.</w:t>
      </w:r>
      <w:r w:rsidRPr="00610647">
        <w:rPr>
          <w:rStyle w:val="Heading2Char"/>
        </w:rPr>
        <w:br/>
        <w:t>Let us worship the Lord.</w:t>
      </w:r>
      <w:r w:rsidRPr="00610647">
        <w:rPr>
          <w:rStyle w:val="Heading2Char"/>
        </w:rPr>
        <w:br/>
      </w:r>
      <w:r w:rsidRPr="00F57752">
        <w:rPr>
          <w:rStyle w:val="Heading1Char"/>
        </w:rPr>
        <w:t>All praise to his name.</w:t>
      </w:r>
    </w:p>
    <w:p w14:paraId="19A646C2" w14:textId="77777777" w:rsidR="00061765" w:rsidRDefault="00843064" w:rsidP="00EB33E3">
      <w:pPr>
        <w:spacing w:after="80" w:line="240" w:lineRule="auto"/>
      </w:pPr>
      <w:r w:rsidRPr="00610647">
        <w:rPr>
          <w:rStyle w:val="Heading2Char"/>
        </w:rPr>
        <w:lastRenderedPageBreak/>
        <w:t xml:space="preserve">Blessed be God, Father, </w:t>
      </w:r>
      <w:proofErr w:type="gramStart"/>
      <w:r w:rsidRPr="00610647">
        <w:rPr>
          <w:rStyle w:val="Heading2Char"/>
        </w:rPr>
        <w:t>Son</w:t>
      </w:r>
      <w:proofErr w:type="gramEnd"/>
      <w:r w:rsidRPr="00610647">
        <w:rPr>
          <w:rStyle w:val="Heading2Char"/>
        </w:rPr>
        <w:t xml:space="preserve"> and Holy Spirit.</w:t>
      </w:r>
      <w:r w:rsidRPr="00610647">
        <w:rPr>
          <w:rStyle w:val="Heading2Char"/>
        </w:rPr>
        <w:br/>
      </w:r>
      <w:r w:rsidRPr="00F57752">
        <w:rPr>
          <w:rStyle w:val="Heading1Char"/>
        </w:rPr>
        <w:t>Blessed be God for ever.</w:t>
      </w:r>
    </w:p>
    <w:p w14:paraId="144771DD" w14:textId="77777777" w:rsidR="00061765" w:rsidRPr="00A954B1" w:rsidRDefault="00843064" w:rsidP="00A978AC">
      <w:pPr>
        <w:pStyle w:val="Heading3"/>
      </w:pPr>
      <w:r w:rsidRPr="00A954B1">
        <w:t>Penitence</w:t>
      </w:r>
      <w:r w:rsidR="00061765" w:rsidRPr="00A954B1">
        <w:t xml:space="preserve"> -</w:t>
      </w:r>
      <w:r w:rsidRPr="00A954B1">
        <w:t xml:space="preserve"> saying </w:t>
      </w:r>
      <w:proofErr w:type="gramStart"/>
      <w:r w:rsidRPr="00A954B1">
        <w:t>sorry</w:t>
      </w:r>
      <w:proofErr w:type="gramEnd"/>
    </w:p>
    <w:p w14:paraId="06025749" w14:textId="77777777" w:rsidR="00061765" w:rsidRDefault="00843064" w:rsidP="00EB33E3">
      <w:pPr>
        <w:spacing w:after="80" w:line="240" w:lineRule="auto"/>
      </w:pPr>
      <w:r w:rsidRPr="00610647">
        <w:rPr>
          <w:rStyle w:val="Heading2Char"/>
        </w:rPr>
        <w:t>Father, forgive us:</w:t>
      </w:r>
      <w:r w:rsidRPr="00610647">
        <w:rPr>
          <w:rStyle w:val="Heading2Char"/>
        </w:rPr>
        <w:br/>
      </w:r>
      <w:r w:rsidRPr="00F57752">
        <w:rPr>
          <w:rStyle w:val="Heading1Char"/>
        </w:rPr>
        <w:t xml:space="preserve">save us and help </w:t>
      </w:r>
      <w:proofErr w:type="gramStart"/>
      <w:r w:rsidRPr="00F57752">
        <w:rPr>
          <w:rStyle w:val="Heading1Char"/>
        </w:rPr>
        <w:t>us</w:t>
      </w:r>
      <w:proofErr w:type="gramEnd"/>
    </w:p>
    <w:p w14:paraId="7C372D4B" w14:textId="687C5CD5" w:rsidR="00061765" w:rsidRPr="00A954B1" w:rsidRDefault="00843064" w:rsidP="00A978AC">
      <w:pPr>
        <w:pStyle w:val="Heading3"/>
      </w:pPr>
      <w:r w:rsidRPr="00A954B1">
        <w:t>Forgiveness</w:t>
      </w:r>
      <w:r w:rsidR="00061765" w:rsidRPr="00A954B1">
        <w:t xml:space="preserve"> -</w:t>
      </w:r>
      <w:r w:rsidRPr="00A954B1">
        <w:t xml:space="preserve"> a reminder of God’s gift</w:t>
      </w:r>
    </w:p>
    <w:p w14:paraId="410A840B" w14:textId="77777777" w:rsidR="00061765" w:rsidRPr="00A954B1" w:rsidRDefault="00843064" w:rsidP="00A978AC">
      <w:pPr>
        <w:pStyle w:val="Heading3"/>
      </w:pPr>
      <w:r w:rsidRPr="00A954B1">
        <w:t>Preparing</w:t>
      </w:r>
      <w:r w:rsidR="00061765" w:rsidRPr="00A954B1">
        <w:t xml:space="preserve"> -</w:t>
      </w:r>
      <w:r w:rsidRPr="00A954B1">
        <w:t xml:space="preserve"> to hear God’s </w:t>
      </w:r>
      <w:proofErr w:type="gramStart"/>
      <w:r w:rsidRPr="00A954B1">
        <w:t>word</w:t>
      </w:r>
      <w:proofErr w:type="gramEnd"/>
    </w:p>
    <w:p w14:paraId="53D72A6C" w14:textId="34FBF59E" w:rsidR="00061765" w:rsidRDefault="00843064">
      <w:pPr>
        <w:spacing w:after="80"/>
      </w:pPr>
      <w:r>
        <w:rPr>
          <w:rFonts w:ascii="Cambria" w:hAnsi="Cambria" w:cs="Cambria"/>
          <w:i/>
          <w:color w:val="000000"/>
          <w:sz w:val="30"/>
        </w:rPr>
        <w:t>The lesson reader says:</w:t>
      </w:r>
    </w:p>
    <w:p w14:paraId="0BB2DD8E" w14:textId="77777777" w:rsidR="00061765" w:rsidRDefault="00843064" w:rsidP="00EB33E3">
      <w:pPr>
        <w:spacing w:after="80" w:line="240" w:lineRule="auto"/>
      </w:pPr>
      <w:r w:rsidRPr="00610647">
        <w:rPr>
          <w:rStyle w:val="Heading2Char"/>
        </w:rPr>
        <w:t>Let us hear the word of the Lord.</w:t>
      </w:r>
      <w:r w:rsidRPr="00610647">
        <w:rPr>
          <w:rStyle w:val="Heading2Char"/>
        </w:rPr>
        <w:br/>
      </w:r>
      <w:r w:rsidRPr="00F57752">
        <w:rPr>
          <w:rStyle w:val="Heading1Char"/>
        </w:rPr>
        <w:t>So may the light of your presence shine into our hearts.</w:t>
      </w:r>
    </w:p>
    <w:p w14:paraId="3C234302" w14:textId="10403EB8" w:rsidR="00061765" w:rsidRPr="00A954B1" w:rsidRDefault="00843064" w:rsidP="00A978AC">
      <w:pPr>
        <w:pStyle w:val="Heading3"/>
      </w:pPr>
      <w:r w:rsidRPr="00A954B1">
        <w:t>Matthew 18:21–35</w:t>
      </w:r>
      <w:r w:rsidR="00061765" w:rsidRPr="00A954B1">
        <w:t xml:space="preserve"> -</w:t>
      </w:r>
      <w:r w:rsidRPr="00A954B1">
        <w:t xml:space="preserve"> please be </w:t>
      </w:r>
      <w:proofErr w:type="gramStart"/>
      <w:r w:rsidRPr="00A954B1">
        <w:t>seated</w:t>
      </w:r>
      <w:proofErr w:type="gramEnd"/>
    </w:p>
    <w:p w14:paraId="298D1FBA" w14:textId="60F13445" w:rsidR="00061765" w:rsidRPr="00610647" w:rsidRDefault="00843064" w:rsidP="00610647">
      <w:pPr>
        <w:pStyle w:val="Heading2"/>
      </w:pPr>
      <w:r w:rsidRPr="00610647">
        <w:t>21 Then Peter came to Jesus and asked, “Lord, how many times shall I forgive my brother or sister who sins against me? Up to seven times?”</w:t>
      </w:r>
      <w:r w:rsidRPr="00610647">
        <w:br/>
        <w:t>22 Jesus answered, “I tell you, not seven times, but seventy-seven times.</w:t>
      </w:r>
      <w:r w:rsidRPr="00610647">
        <w:br/>
        <w:t>23 “Therefore, the kingdom of heaven is like a king who wanted to settle accounts with his servants. 24 As he began the settlement, a man who owed him ten thousand bags of gold was brought to him. 25 Since he was not able to pay, the master ordered that he and his wife and his children and all that he had be sold to repay the debt.</w:t>
      </w:r>
      <w:r w:rsidRPr="00610647">
        <w:br/>
        <w:t>26 “At this the servant fell on his knees before him. ‘Be patient with me,’ he begged, ‘and I will pay back everything.’ 27 The servant’s master took pity on him, cancel</w:t>
      </w:r>
      <w:r w:rsidR="00061765" w:rsidRPr="00610647">
        <w:t>l</w:t>
      </w:r>
      <w:r w:rsidRPr="00610647">
        <w:t xml:space="preserve">ed the </w:t>
      </w:r>
      <w:proofErr w:type="gramStart"/>
      <w:r w:rsidRPr="00610647">
        <w:t>debt</w:t>
      </w:r>
      <w:proofErr w:type="gramEnd"/>
      <w:r w:rsidRPr="00610647">
        <w:t xml:space="preserve"> and let him go.</w:t>
      </w:r>
      <w:r w:rsidRPr="00610647">
        <w:br/>
        <w:t xml:space="preserve">28 “But when that servant went out, he found one of his </w:t>
      </w:r>
      <w:r w:rsidRPr="00610647">
        <w:lastRenderedPageBreak/>
        <w:t>fellow servants who owed him a hundred silver coins. He grabbed him and began to choke him. ‘Pay back what you owe me!’ he demanded.</w:t>
      </w:r>
      <w:r w:rsidRPr="00610647">
        <w:br/>
        <w:t>29 “His fellow servant fell to his knees and begged him, ‘Be patient with me, and I will pay it back.’</w:t>
      </w:r>
      <w:r w:rsidRPr="00610647">
        <w:br/>
        <w:t>30 “But he refused. Instead, he went off and had the man thrown into prison until he could pay the debt. 31 When the other servants saw what had happened, they were outraged and went and told their master everything that had happened.</w:t>
      </w:r>
      <w:r w:rsidRPr="00610647">
        <w:br/>
        <w:t>32 “Then the master called the servant in. ‘You wicked servant,’ he said, ‘I cance</w:t>
      </w:r>
      <w:r w:rsidR="00384FE2">
        <w:t>l</w:t>
      </w:r>
      <w:r w:rsidRPr="00610647">
        <w:t xml:space="preserve">led all that debt of yours because you begged me to. 33 Shouldn’t you have had mercy on your fellow servant just as I had on you?’ 34 In anger his master handed him over to the jailers to be tortured, until he should pay back all he owed. </w:t>
      </w:r>
    </w:p>
    <w:p w14:paraId="4228C908" w14:textId="3D8B717A" w:rsidR="00061765" w:rsidRPr="00610647" w:rsidRDefault="00843064" w:rsidP="00610647">
      <w:pPr>
        <w:pStyle w:val="Heading2"/>
      </w:pPr>
      <w:r w:rsidRPr="00610647">
        <w:t>35 “This is how my heavenly Father will treat each of you unless you forgive your brother or sister from your heart.”</w:t>
      </w:r>
    </w:p>
    <w:p w14:paraId="1288536F" w14:textId="6646EE7F" w:rsidR="00061765" w:rsidRDefault="00843064">
      <w:pPr>
        <w:spacing w:after="80"/>
      </w:pPr>
      <w:r w:rsidRPr="00610647">
        <w:rPr>
          <w:rStyle w:val="Heading2Char"/>
        </w:rPr>
        <w:t>This is the word of the Lord.</w:t>
      </w:r>
      <w:r w:rsidR="00061765" w:rsidRPr="00610647">
        <w:rPr>
          <w:rStyle w:val="Heading2Char"/>
        </w:rPr>
        <w:t xml:space="preserve"> </w:t>
      </w:r>
      <w:r w:rsidRPr="00F57752">
        <w:rPr>
          <w:rStyle w:val="Heading1Char"/>
        </w:rPr>
        <w:t xml:space="preserve">Thanks be to </w:t>
      </w:r>
      <w:proofErr w:type="gramStart"/>
      <w:r w:rsidRPr="00F57752">
        <w:rPr>
          <w:rStyle w:val="Heading1Char"/>
        </w:rPr>
        <w:t>God</w:t>
      </w:r>
      <w:proofErr w:type="gramEnd"/>
    </w:p>
    <w:p w14:paraId="56B2E09C" w14:textId="2C97E71C" w:rsidR="00061765" w:rsidRDefault="00843064">
      <w:pPr>
        <w:spacing w:after="80"/>
      </w:pPr>
      <w:r w:rsidRPr="00A978AC">
        <w:rPr>
          <w:rStyle w:val="Heading3Char"/>
        </w:rPr>
        <w:t>Children’s Spot</w:t>
      </w:r>
      <w:r w:rsidR="00061765">
        <w:t xml:space="preserve"> </w:t>
      </w:r>
      <w:r w:rsidR="00061765" w:rsidRPr="00A978AC">
        <w:rPr>
          <w:rStyle w:val="Heading3Char"/>
        </w:rPr>
        <w:t>and S</w:t>
      </w:r>
      <w:r w:rsidRPr="00A978AC">
        <w:rPr>
          <w:rStyle w:val="Heading3Char"/>
        </w:rPr>
        <w:t>ong</w:t>
      </w:r>
    </w:p>
    <w:p w14:paraId="000D1D14" w14:textId="06A3DDF9" w:rsidR="00061765" w:rsidRDefault="00843064" w:rsidP="00EB33E3">
      <w:pPr>
        <w:spacing w:after="80" w:line="240" w:lineRule="auto"/>
      </w:pPr>
      <w:r w:rsidRPr="00610647">
        <w:rPr>
          <w:rStyle w:val="Heading2Char"/>
        </w:rPr>
        <w:t>He made the stars to shine,</w:t>
      </w:r>
      <w:r w:rsidRPr="00610647">
        <w:rPr>
          <w:rStyle w:val="Heading2Char"/>
        </w:rPr>
        <w:br/>
        <w:t>he made the rolling sea,</w:t>
      </w:r>
      <w:r w:rsidRPr="00610647">
        <w:rPr>
          <w:rStyle w:val="Heading2Char"/>
        </w:rPr>
        <w:br/>
        <w:t>he made the mountains high,</w:t>
      </w:r>
      <w:r w:rsidRPr="00610647">
        <w:rPr>
          <w:rStyle w:val="Heading2Char"/>
        </w:rPr>
        <w:br/>
        <w:t>and he made me.</w:t>
      </w:r>
      <w:r w:rsidR="00061765">
        <w:br/>
      </w:r>
      <w:r w:rsidRPr="00610647">
        <w:rPr>
          <w:rStyle w:val="Heading2Char"/>
        </w:rPr>
        <w:t>But this is why I love him,</w:t>
      </w:r>
      <w:r w:rsidRPr="00610647">
        <w:rPr>
          <w:rStyle w:val="Heading2Char"/>
        </w:rPr>
        <w:br/>
        <w:t>for me he bled and died,</w:t>
      </w:r>
      <w:r w:rsidRPr="00610647">
        <w:rPr>
          <w:rStyle w:val="Heading2Char"/>
        </w:rPr>
        <w:br/>
        <w:t>the Lord of all creation,</w:t>
      </w:r>
      <w:r w:rsidRPr="00610647">
        <w:rPr>
          <w:rStyle w:val="Heading2Char"/>
        </w:rPr>
        <w:br/>
        <w:t>became the crucified.</w:t>
      </w:r>
    </w:p>
    <w:p w14:paraId="3954BA9A" w14:textId="77777777" w:rsidR="00061765" w:rsidRPr="00A954B1" w:rsidRDefault="00843064" w:rsidP="00A978AC">
      <w:pPr>
        <w:pStyle w:val="Heading3"/>
      </w:pPr>
      <w:r w:rsidRPr="00A954B1">
        <w:lastRenderedPageBreak/>
        <w:t xml:space="preserve">Sunday Club </w:t>
      </w:r>
      <w:proofErr w:type="gramStart"/>
      <w:r w:rsidRPr="00A954B1">
        <w:t>begins</w:t>
      </w:r>
      <w:proofErr w:type="gramEnd"/>
    </w:p>
    <w:p w14:paraId="6C0FA3E9" w14:textId="77777777" w:rsidR="00061765" w:rsidRPr="00A954B1" w:rsidRDefault="00843064" w:rsidP="00A978AC">
      <w:pPr>
        <w:pStyle w:val="Heading3"/>
      </w:pPr>
      <w:r w:rsidRPr="00A954B1">
        <w:t>Psalm 14</w:t>
      </w:r>
      <w:r w:rsidR="00061765" w:rsidRPr="00A954B1">
        <w:t xml:space="preserve"> -</w:t>
      </w:r>
      <w:r w:rsidRPr="00A954B1">
        <w:t xml:space="preserve"> we stand to </w:t>
      </w:r>
      <w:proofErr w:type="gramStart"/>
      <w:r w:rsidRPr="00A954B1">
        <w:t>say</w:t>
      </w:r>
      <w:proofErr w:type="gramEnd"/>
    </w:p>
    <w:p w14:paraId="3573411E" w14:textId="77777777" w:rsidR="00061765" w:rsidRDefault="00843064" w:rsidP="00EB33E3">
      <w:pPr>
        <w:spacing w:after="80" w:line="240" w:lineRule="auto"/>
      </w:pPr>
      <w:r w:rsidRPr="00610647">
        <w:rPr>
          <w:rStyle w:val="Heading2Char"/>
        </w:rPr>
        <w:t>1 The fool says in his heart, “There is no God.”</w:t>
      </w:r>
      <w:r w:rsidRPr="00610647">
        <w:rPr>
          <w:rStyle w:val="Heading2Char"/>
        </w:rPr>
        <w:br/>
      </w:r>
      <w:r w:rsidRPr="00F57752">
        <w:rPr>
          <w:rStyle w:val="Heading1Char"/>
        </w:rPr>
        <w:t>They are corrupt, their deeds are vile; there is no one who does good.</w:t>
      </w:r>
    </w:p>
    <w:p w14:paraId="44D9C176" w14:textId="77777777" w:rsidR="00061765" w:rsidRDefault="00843064" w:rsidP="00EB33E3">
      <w:pPr>
        <w:spacing w:after="80" w:line="240" w:lineRule="auto"/>
      </w:pPr>
      <w:r w:rsidRPr="00610647">
        <w:rPr>
          <w:rStyle w:val="Heading2Char"/>
        </w:rPr>
        <w:t>2 The LORD looks down from heaven on all mankind to see if there are any who understand, any who seek God.</w:t>
      </w:r>
      <w:r w:rsidRPr="00610647">
        <w:rPr>
          <w:rStyle w:val="Heading2Char"/>
        </w:rPr>
        <w:br/>
      </w:r>
      <w:r w:rsidRPr="00F57752">
        <w:rPr>
          <w:rStyle w:val="Heading1Char"/>
        </w:rPr>
        <w:t>3 All have turned away, all have become corrupt; there is no one who does good, not even one.</w:t>
      </w:r>
    </w:p>
    <w:p w14:paraId="46941B60" w14:textId="77777777" w:rsidR="00061765" w:rsidRDefault="00843064" w:rsidP="00EB33E3">
      <w:pPr>
        <w:spacing w:after="80" w:line="240" w:lineRule="auto"/>
      </w:pPr>
      <w:r w:rsidRPr="00610647">
        <w:rPr>
          <w:rStyle w:val="Heading2Char"/>
        </w:rPr>
        <w:t>These evildoers devour my people as though eating bread; they never call on the LORD.</w:t>
      </w:r>
      <w:r w:rsidRPr="00610647">
        <w:rPr>
          <w:rStyle w:val="Heading2Char"/>
        </w:rPr>
        <w:br/>
      </w:r>
      <w:r w:rsidRPr="00F57752">
        <w:rPr>
          <w:rStyle w:val="Heading1Char"/>
        </w:rPr>
        <w:t>But God is present in the company of the righteous.</w:t>
      </w:r>
      <w:r w:rsidRPr="00610647">
        <w:rPr>
          <w:rStyle w:val="Heading2Char"/>
        </w:rPr>
        <w:t xml:space="preserve"> </w:t>
      </w:r>
    </w:p>
    <w:p w14:paraId="05AA9CAC" w14:textId="77777777" w:rsidR="00061765" w:rsidRDefault="00843064" w:rsidP="00EB33E3">
      <w:pPr>
        <w:spacing w:after="80" w:line="240" w:lineRule="auto"/>
      </w:pPr>
      <w:r w:rsidRPr="00610647">
        <w:rPr>
          <w:rStyle w:val="Heading2Char"/>
        </w:rPr>
        <w:t>You evildoers frustrate the plans of the poor,</w:t>
      </w:r>
      <w:r w:rsidRPr="00610647">
        <w:rPr>
          <w:rStyle w:val="Heading2Char"/>
        </w:rPr>
        <w:br/>
      </w:r>
      <w:r w:rsidRPr="00F57752">
        <w:rPr>
          <w:rStyle w:val="Heading1Char"/>
        </w:rPr>
        <w:t>but the LORD is their refuge.</w:t>
      </w:r>
    </w:p>
    <w:p w14:paraId="18A1D589" w14:textId="77777777" w:rsidR="00061765" w:rsidRDefault="00843064" w:rsidP="00EB33E3">
      <w:pPr>
        <w:spacing w:after="80" w:line="240" w:lineRule="auto"/>
      </w:pPr>
      <w:r w:rsidRPr="00610647">
        <w:rPr>
          <w:rStyle w:val="Heading2Char"/>
        </w:rPr>
        <w:t xml:space="preserve">Oh, that salvation for Israel would come out of Zion! </w:t>
      </w:r>
      <w:r w:rsidRPr="00F57752">
        <w:rPr>
          <w:rStyle w:val="Heading1Char"/>
        </w:rPr>
        <w:t>When the LORD restores his people, let Jacob rejoice and Israel be glad!</w:t>
      </w:r>
    </w:p>
    <w:p w14:paraId="37E1E7E0" w14:textId="77777777" w:rsidR="00061765" w:rsidRDefault="00843064" w:rsidP="00EB33E3">
      <w:pPr>
        <w:spacing w:after="80" w:line="240" w:lineRule="auto"/>
      </w:pPr>
      <w:r w:rsidRPr="00610647">
        <w:rPr>
          <w:rStyle w:val="Heading2Char"/>
        </w:rPr>
        <w:t xml:space="preserve">Glory to the Father, and to the Son, and to the Holy </w:t>
      </w:r>
      <w:proofErr w:type="gramStart"/>
      <w:r w:rsidRPr="00610647">
        <w:rPr>
          <w:rStyle w:val="Heading2Char"/>
        </w:rPr>
        <w:t>Spirit;•</w:t>
      </w:r>
      <w:proofErr w:type="gramEnd"/>
      <w:r w:rsidRPr="00610647">
        <w:rPr>
          <w:rStyle w:val="Heading2Char"/>
        </w:rPr>
        <w:br/>
      </w:r>
      <w:r w:rsidRPr="00F57752">
        <w:rPr>
          <w:rStyle w:val="Heading1Char"/>
        </w:rPr>
        <w:t>as it was in the beginning, is now, and shall be for ever. Amen.</w:t>
      </w:r>
    </w:p>
    <w:p w14:paraId="4461EF9B" w14:textId="4A444398" w:rsidR="00061765" w:rsidRPr="00A954B1" w:rsidRDefault="00843064" w:rsidP="00A978AC">
      <w:pPr>
        <w:pStyle w:val="Heading3"/>
      </w:pPr>
      <w:r w:rsidRPr="00A954B1">
        <w:t>James 2.12–17</w:t>
      </w:r>
      <w:r w:rsidR="00061765" w:rsidRPr="00A954B1">
        <w:t xml:space="preserve"> -</w:t>
      </w:r>
      <w:r w:rsidRPr="00A954B1">
        <w:t xml:space="preserve"> please be </w:t>
      </w:r>
      <w:proofErr w:type="gramStart"/>
      <w:r w:rsidRPr="00A954B1">
        <w:t>seated</w:t>
      </w:r>
      <w:proofErr w:type="gramEnd"/>
    </w:p>
    <w:p w14:paraId="3805A08D" w14:textId="77777777" w:rsidR="00061765" w:rsidRPr="00610647" w:rsidRDefault="00843064" w:rsidP="00610647">
      <w:pPr>
        <w:pStyle w:val="Heading2"/>
      </w:pPr>
      <w:r w:rsidRPr="00610647">
        <w:t>12 Speak and act as those who are going to be judged by the law that gives freedom, 13 because judgment without mercy will be shown to anyone who has not been merciful. Mercy triumphs over judgment.</w:t>
      </w:r>
      <w:r w:rsidRPr="00610647">
        <w:br/>
        <w:t xml:space="preserve">14 What good is it, my </w:t>
      </w:r>
      <w:proofErr w:type="gramStart"/>
      <w:r w:rsidRPr="00610647">
        <w:t>brothers</w:t>
      </w:r>
      <w:proofErr w:type="gramEnd"/>
      <w:r w:rsidRPr="00610647">
        <w:t xml:space="preserve"> and sisters, if someone claims to have faith but has no deeds? Can such faith save them? 15 Suppose a brother or a sister is without </w:t>
      </w:r>
      <w:r w:rsidRPr="00610647">
        <w:lastRenderedPageBreak/>
        <w:t xml:space="preserve">clothes and daily food. 16 If one of you says to them, “Go in peace; keep warm and well fed,” but does nothing about their physical needs, what good is it? </w:t>
      </w:r>
    </w:p>
    <w:p w14:paraId="6A818EA7" w14:textId="4CE994FE" w:rsidR="00061765" w:rsidRPr="00610647" w:rsidRDefault="00843064" w:rsidP="00610647">
      <w:pPr>
        <w:pStyle w:val="Heading2"/>
      </w:pPr>
      <w:r w:rsidRPr="00610647">
        <w:t>17 In the same way, faith by itself, if it is not accompanied by action, is dead.</w:t>
      </w:r>
    </w:p>
    <w:p w14:paraId="4D3DBD1F" w14:textId="7ED58504" w:rsidR="00061765" w:rsidRDefault="00843064">
      <w:pPr>
        <w:spacing w:after="80"/>
      </w:pPr>
      <w:r w:rsidRPr="00610647">
        <w:rPr>
          <w:rStyle w:val="Heading2Char"/>
        </w:rPr>
        <w:t>This is the word of the Lord.</w:t>
      </w:r>
      <w:r w:rsidR="00061765" w:rsidRPr="00610647">
        <w:rPr>
          <w:rStyle w:val="Heading2Char"/>
        </w:rPr>
        <w:t xml:space="preserve"> </w:t>
      </w:r>
      <w:r w:rsidRPr="00F57752">
        <w:rPr>
          <w:rStyle w:val="Heading1Char"/>
        </w:rPr>
        <w:t xml:space="preserve">Thanks be to </w:t>
      </w:r>
      <w:proofErr w:type="gramStart"/>
      <w:r w:rsidRPr="00F57752">
        <w:rPr>
          <w:rStyle w:val="Heading1Char"/>
        </w:rPr>
        <w:t>God</w:t>
      </w:r>
      <w:proofErr w:type="gramEnd"/>
    </w:p>
    <w:p w14:paraId="29E50FAA" w14:textId="77777777" w:rsidR="00061765" w:rsidRPr="00A954B1" w:rsidRDefault="00843064" w:rsidP="00A978AC">
      <w:pPr>
        <w:pStyle w:val="Heading3"/>
      </w:pPr>
      <w:r w:rsidRPr="00A954B1">
        <w:t>Hymn 480</w:t>
      </w:r>
      <w:r w:rsidR="00061765" w:rsidRPr="00A954B1">
        <w:t xml:space="preserve"> -</w:t>
      </w:r>
      <w:r w:rsidRPr="00A954B1">
        <w:t xml:space="preserve"> God forgave my </w:t>
      </w:r>
      <w:proofErr w:type="gramStart"/>
      <w:r w:rsidRPr="00A954B1">
        <w:t>sin</w:t>
      </w:r>
      <w:proofErr w:type="gramEnd"/>
    </w:p>
    <w:p w14:paraId="5F052DE3" w14:textId="77777777" w:rsidR="00061765" w:rsidRDefault="00843064" w:rsidP="00EB33E3">
      <w:pPr>
        <w:spacing w:after="80" w:line="240" w:lineRule="auto"/>
      </w:pPr>
      <w:r w:rsidRPr="00F57752">
        <w:rPr>
          <w:rStyle w:val="Heading1Char"/>
        </w:rPr>
        <w:t>1</w:t>
      </w:r>
      <w:r w:rsidRPr="00610647">
        <w:rPr>
          <w:rStyle w:val="Heading2Char"/>
        </w:rPr>
        <w:t xml:space="preserve"> God forgave my sin in Jesus’ name;</w:t>
      </w:r>
      <w:r w:rsidRPr="00610647">
        <w:rPr>
          <w:rStyle w:val="Heading2Char"/>
        </w:rPr>
        <w:br/>
        <w:t>I’ve been born again in Jesus’ name,</w:t>
      </w:r>
      <w:r w:rsidRPr="00610647">
        <w:rPr>
          <w:rStyle w:val="Heading2Char"/>
        </w:rPr>
        <w:br/>
        <w:t>and in Jesus’ name I come to you</w:t>
      </w:r>
      <w:r w:rsidRPr="00610647">
        <w:rPr>
          <w:rStyle w:val="Heading2Char"/>
        </w:rPr>
        <w:br/>
        <w:t>to share his love as he told me to.</w:t>
      </w:r>
    </w:p>
    <w:p w14:paraId="43412EF7" w14:textId="77777777" w:rsidR="00061765" w:rsidRDefault="00843064" w:rsidP="00EB33E3">
      <w:pPr>
        <w:spacing w:after="80" w:line="240" w:lineRule="auto"/>
      </w:pPr>
      <w:r w:rsidRPr="00610647">
        <w:rPr>
          <w:rStyle w:val="Heading2Char"/>
        </w:rPr>
        <w:t>He said:</w:t>
      </w:r>
      <w:r w:rsidRPr="00610647">
        <w:rPr>
          <w:rStyle w:val="Heading2Char"/>
        </w:rPr>
        <w:br/>
      </w:r>
      <w:r w:rsidRPr="00F57752">
        <w:rPr>
          <w:rStyle w:val="Heading1Char"/>
        </w:rPr>
        <w:t>‘Freely, freely, you have received,</w:t>
      </w:r>
      <w:r w:rsidRPr="00F57752">
        <w:rPr>
          <w:rStyle w:val="Heading1Char"/>
        </w:rPr>
        <w:br/>
        <w:t>freely, freely give;</w:t>
      </w:r>
      <w:r w:rsidRPr="00F57752">
        <w:rPr>
          <w:rStyle w:val="Heading1Char"/>
        </w:rPr>
        <w:br/>
        <w:t>go in my name, and because you believe,</w:t>
      </w:r>
      <w:r w:rsidRPr="00F57752">
        <w:rPr>
          <w:rStyle w:val="Heading1Char"/>
        </w:rPr>
        <w:br/>
        <w:t>others will know that I live’.</w:t>
      </w:r>
    </w:p>
    <w:p w14:paraId="7ABC6DB1" w14:textId="77777777" w:rsidR="00061765" w:rsidRDefault="00843064" w:rsidP="00EB33E3">
      <w:pPr>
        <w:spacing w:after="80" w:line="240" w:lineRule="auto"/>
      </w:pPr>
      <w:r w:rsidRPr="00F57752">
        <w:rPr>
          <w:rStyle w:val="Heading1Char"/>
        </w:rPr>
        <w:t>2</w:t>
      </w:r>
      <w:r w:rsidRPr="00610647">
        <w:rPr>
          <w:rStyle w:val="Heading2Char"/>
        </w:rPr>
        <w:t xml:space="preserve"> All power is given in Jesus’ name,</w:t>
      </w:r>
      <w:r w:rsidRPr="00610647">
        <w:rPr>
          <w:rStyle w:val="Heading2Char"/>
        </w:rPr>
        <w:br/>
        <w:t>in earth and heaven in Jesus’ name;</w:t>
      </w:r>
      <w:r w:rsidRPr="00610647">
        <w:rPr>
          <w:rStyle w:val="Heading2Char"/>
        </w:rPr>
        <w:br/>
        <w:t>and in Jesus’ name I come to you</w:t>
      </w:r>
      <w:r w:rsidRPr="00610647">
        <w:rPr>
          <w:rStyle w:val="Heading2Char"/>
        </w:rPr>
        <w:br/>
        <w:t>to share his power as he told me to.</w:t>
      </w:r>
    </w:p>
    <w:p w14:paraId="329767FF" w14:textId="77777777" w:rsidR="00061765" w:rsidRDefault="00843064" w:rsidP="00EB33E3">
      <w:pPr>
        <w:spacing w:after="80" w:line="240" w:lineRule="auto"/>
      </w:pPr>
      <w:r w:rsidRPr="00F57752">
        <w:rPr>
          <w:rStyle w:val="Heading1Char"/>
        </w:rPr>
        <w:t>3</w:t>
      </w:r>
      <w:r w:rsidRPr="00610647">
        <w:rPr>
          <w:rStyle w:val="Heading2Char"/>
        </w:rPr>
        <w:t xml:space="preserve"> God gives us life in Jesus’ name,</w:t>
      </w:r>
      <w:r w:rsidRPr="00610647">
        <w:rPr>
          <w:rStyle w:val="Heading2Char"/>
        </w:rPr>
        <w:br/>
        <w:t>he lives in us in Jesus’ name;</w:t>
      </w:r>
      <w:r w:rsidRPr="00610647">
        <w:rPr>
          <w:rStyle w:val="Heading2Char"/>
        </w:rPr>
        <w:br/>
        <w:t>and in Jesus’ name I come to you,</w:t>
      </w:r>
      <w:r w:rsidRPr="00610647">
        <w:rPr>
          <w:rStyle w:val="Heading2Char"/>
        </w:rPr>
        <w:br/>
        <w:t>to share his peace as he told me to. </w:t>
      </w:r>
    </w:p>
    <w:p w14:paraId="2DC923D3" w14:textId="77777777" w:rsidR="00061765" w:rsidRPr="00A954B1" w:rsidRDefault="00843064" w:rsidP="00A978AC">
      <w:pPr>
        <w:pStyle w:val="Heading3"/>
      </w:pPr>
      <w:r w:rsidRPr="00A954B1">
        <w:t>The Sermon</w:t>
      </w:r>
      <w:r w:rsidR="00061765" w:rsidRPr="00A954B1">
        <w:t xml:space="preserve"> -</w:t>
      </w:r>
      <w:r w:rsidRPr="00A954B1">
        <w:t xml:space="preserve"> Mercy triumphs over judgment</w:t>
      </w:r>
    </w:p>
    <w:p w14:paraId="174FF48A" w14:textId="77777777" w:rsidR="00061765" w:rsidRPr="00A954B1" w:rsidRDefault="00843064" w:rsidP="00A978AC">
      <w:pPr>
        <w:pStyle w:val="Heading3"/>
      </w:pPr>
      <w:r w:rsidRPr="00A954B1">
        <w:t>Discovering heart-felt forgiveness</w:t>
      </w:r>
    </w:p>
    <w:p w14:paraId="12659360" w14:textId="77777777" w:rsidR="00061765" w:rsidRPr="00A954B1" w:rsidRDefault="00843064" w:rsidP="00A978AC">
      <w:pPr>
        <w:pStyle w:val="Heading3"/>
      </w:pPr>
      <w:r w:rsidRPr="00A954B1">
        <w:t>Offering Hymn 222</w:t>
      </w:r>
      <w:r w:rsidR="00061765" w:rsidRPr="00A954B1">
        <w:t xml:space="preserve"> -</w:t>
      </w:r>
      <w:r w:rsidRPr="00A954B1">
        <w:t xml:space="preserve"> Here is </w:t>
      </w:r>
      <w:proofErr w:type="gramStart"/>
      <w:r w:rsidRPr="00A954B1">
        <w:t>love</w:t>
      </w:r>
      <w:proofErr w:type="gramEnd"/>
    </w:p>
    <w:p w14:paraId="724A27F2" w14:textId="54EA0AEA" w:rsidR="00061765" w:rsidRPr="00061765" w:rsidRDefault="00843064" w:rsidP="00EB33E3">
      <w:pPr>
        <w:spacing w:after="80" w:line="240" w:lineRule="auto"/>
      </w:pPr>
      <w:r w:rsidRPr="00610647">
        <w:rPr>
          <w:rStyle w:val="Heading2Char"/>
        </w:rPr>
        <w:lastRenderedPageBreak/>
        <w:t>1 Here is love, vast as the ocean,</w:t>
      </w:r>
      <w:r w:rsidRPr="00610647">
        <w:rPr>
          <w:rStyle w:val="Heading2Char"/>
        </w:rPr>
        <w:br/>
        <w:t>loving kindness as the flood,</w:t>
      </w:r>
      <w:r w:rsidRPr="00610647">
        <w:rPr>
          <w:rStyle w:val="Heading2Char"/>
        </w:rPr>
        <w:br/>
        <w:t xml:space="preserve">when the </w:t>
      </w:r>
      <w:proofErr w:type="gramStart"/>
      <w:r w:rsidRPr="00610647">
        <w:rPr>
          <w:rStyle w:val="Heading2Char"/>
        </w:rPr>
        <w:t>Prince</w:t>
      </w:r>
      <w:proofErr w:type="gramEnd"/>
      <w:r w:rsidRPr="00610647">
        <w:rPr>
          <w:rStyle w:val="Heading2Char"/>
        </w:rPr>
        <w:t xml:space="preserve"> of life, our ransom,</w:t>
      </w:r>
      <w:r w:rsidRPr="00610647">
        <w:rPr>
          <w:rStyle w:val="Heading2Char"/>
        </w:rPr>
        <w:br/>
        <w:t>shed for us his precious blood.</w:t>
      </w:r>
      <w:r w:rsidR="00061765">
        <w:br/>
      </w:r>
      <w:r w:rsidRPr="00610647">
        <w:rPr>
          <w:rStyle w:val="Heading2Char"/>
        </w:rPr>
        <w:t>Who his love will not remember?</w:t>
      </w:r>
      <w:r w:rsidR="00061765" w:rsidRPr="00610647">
        <w:rPr>
          <w:rStyle w:val="Heading2Char"/>
        </w:rPr>
        <w:br/>
      </w:r>
      <w:r w:rsidRPr="00610647">
        <w:rPr>
          <w:rStyle w:val="Heading2Char"/>
        </w:rPr>
        <w:t>Who can cease to sing his praise?</w:t>
      </w:r>
      <w:r w:rsidRPr="00610647">
        <w:rPr>
          <w:rStyle w:val="Heading2Char"/>
        </w:rPr>
        <w:br/>
        <w:t>He can never be forgotten</w:t>
      </w:r>
      <w:r w:rsidRPr="00610647">
        <w:rPr>
          <w:rStyle w:val="Heading2Char"/>
        </w:rPr>
        <w:br/>
        <w:t>throughout heaven’s eternal days.</w:t>
      </w:r>
    </w:p>
    <w:p w14:paraId="060D8903" w14:textId="495609A9" w:rsidR="00061765" w:rsidRDefault="00843064" w:rsidP="00EB33E3">
      <w:pPr>
        <w:spacing w:after="80" w:line="240" w:lineRule="auto"/>
      </w:pPr>
      <w:r w:rsidRPr="00610647">
        <w:rPr>
          <w:rStyle w:val="Heading2Char"/>
        </w:rPr>
        <w:t>2 On the mount of crucifixion</w:t>
      </w:r>
      <w:r w:rsidRPr="00610647">
        <w:rPr>
          <w:rStyle w:val="Heading2Char"/>
        </w:rPr>
        <w:br/>
        <w:t>fountains opened deep and wide;</w:t>
      </w:r>
      <w:r w:rsidRPr="00610647">
        <w:rPr>
          <w:rStyle w:val="Heading2Char"/>
        </w:rPr>
        <w:br/>
        <w:t>through the floodgates of God’s mercy</w:t>
      </w:r>
      <w:r w:rsidRPr="00610647">
        <w:rPr>
          <w:rStyle w:val="Heading2Char"/>
        </w:rPr>
        <w:br/>
        <w:t>flowed a vast and gracious tide.</w:t>
      </w:r>
      <w:r w:rsidR="00061765">
        <w:br/>
      </w:r>
      <w:r w:rsidRPr="00610647">
        <w:rPr>
          <w:rStyle w:val="Heading2Char"/>
        </w:rPr>
        <w:t>Grace and love, like mighty rivers,</w:t>
      </w:r>
      <w:r w:rsidRPr="00610647">
        <w:rPr>
          <w:rStyle w:val="Heading2Char"/>
        </w:rPr>
        <w:br/>
        <w:t>poured incessant from above,</w:t>
      </w:r>
      <w:r w:rsidRPr="00610647">
        <w:rPr>
          <w:rStyle w:val="Heading2Char"/>
        </w:rPr>
        <w:br/>
        <w:t>and heaven’s peace and perfect justice</w:t>
      </w:r>
      <w:r w:rsidRPr="00610647">
        <w:rPr>
          <w:rStyle w:val="Heading2Char"/>
        </w:rPr>
        <w:br/>
        <w:t>kissed a guilty world in love.</w:t>
      </w:r>
    </w:p>
    <w:p w14:paraId="5E513EC0" w14:textId="77777777" w:rsidR="00061765" w:rsidRPr="00A954B1" w:rsidRDefault="00843064" w:rsidP="00A978AC">
      <w:pPr>
        <w:pStyle w:val="Heading3"/>
      </w:pPr>
      <w:r w:rsidRPr="00A954B1">
        <w:t>Declaring Faith</w:t>
      </w:r>
      <w:r w:rsidR="00061765" w:rsidRPr="00A954B1">
        <w:t xml:space="preserve"> -</w:t>
      </w:r>
      <w:r w:rsidRPr="00A954B1">
        <w:t xml:space="preserve"> affirming our belief</w:t>
      </w:r>
    </w:p>
    <w:p w14:paraId="5DA03A2A" w14:textId="77777777" w:rsidR="00061765" w:rsidRDefault="00843064" w:rsidP="00EB33E3">
      <w:pPr>
        <w:spacing w:after="80" w:line="240" w:lineRule="auto"/>
      </w:pPr>
      <w:r w:rsidRPr="00F57752">
        <w:rPr>
          <w:rStyle w:val="Heading1Char"/>
        </w:rPr>
        <w:t>I believe in God, the Father almighty,</w:t>
      </w:r>
      <w:r w:rsidRPr="00610647">
        <w:rPr>
          <w:rStyle w:val="Heading2Char"/>
        </w:rPr>
        <w:br/>
      </w:r>
      <w:r w:rsidRPr="00F57752">
        <w:rPr>
          <w:rStyle w:val="Heading1Char"/>
        </w:rPr>
        <w:t>creator of heaven and earth.</w:t>
      </w:r>
    </w:p>
    <w:p w14:paraId="02DB70A5" w14:textId="2A6A428D" w:rsidR="00061765" w:rsidRDefault="00843064" w:rsidP="00EB33E3">
      <w:pPr>
        <w:spacing w:after="80" w:line="240" w:lineRule="auto"/>
      </w:pPr>
      <w:r w:rsidRPr="00F57752">
        <w:rPr>
          <w:rStyle w:val="Heading1Char"/>
        </w:rPr>
        <w:t>I believe in Jesus Christ, God’s only Son, our Lord,</w:t>
      </w:r>
      <w:r w:rsidRPr="00610647">
        <w:rPr>
          <w:rStyle w:val="Heading2Char"/>
        </w:rPr>
        <w:br/>
      </w:r>
      <w:r w:rsidRPr="00F57752">
        <w:rPr>
          <w:rStyle w:val="Heading1Char"/>
        </w:rPr>
        <w:t>who was conceived by the Holy Spirit</w:t>
      </w:r>
      <w:r w:rsidRPr="00610647">
        <w:rPr>
          <w:rStyle w:val="Heading2Char"/>
        </w:rPr>
        <w:br/>
      </w:r>
      <w:r w:rsidRPr="00F57752">
        <w:rPr>
          <w:rStyle w:val="Heading1Char"/>
        </w:rPr>
        <w:t>born of the Virgin Mary,</w:t>
      </w:r>
      <w:r w:rsidRPr="00610647">
        <w:rPr>
          <w:rStyle w:val="Heading2Char"/>
        </w:rPr>
        <w:br/>
      </w:r>
      <w:r w:rsidRPr="00F57752">
        <w:rPr>
          <w:rStyle w:val="Heading1Char"/>
        </w:rPr>
        <w:t>suffered under Pontius Pilate,</w:t>
      </w:r>
      <w:r w:rsidRPr="00610647">
        <w:rPr>
          <w:rStyle w:val="Heading2Char"/>
        </w:rPr>
        <w:br/>
      </w:r>
      <w:r w:rsidRPr="00F57752">
        <w:rPr>
          <w:rStyle w:val="Heading1Char"/>
        </w:rPr>
        <w:t>was crucified, died and was buried;</w:t>
      </w:r>
      <w:r w:rsidRPr="00610647">
        <w:rPr>
          <w:rStyle w:val="Heading2Char"/>
        </w:rPr>
        <w:br/>
      </w:r>
      <w:r w:rsidRPr="00F57752">
        <w:rPr>
          <w:rStyle w:val="Heading1Char"/>
        </w:rPr>
        <w:t>he descended to the dead.</w:t>
      </w:r>
      <w:r w:rsidR="00061765">
        <w:br/>
      </w:r>
      <w:r w:rsidRPr="00F57752">
        <w:rPr>
          <w:rStyle w:val="Heading1Char"/>
        </w:rPr>
        <w:t>On the third day he rose again;</w:t>
      </w:r>
      <w:r w:rsidRPr="00610647">
        <w:rPr>
          <w:rStyle w:val="Heading2Char"/>
        </w:rPr>
        <w:br/>
      </w:r>
      <w:r w:rsidRPr="00F57752">
        <w:rPr>
          <w:rStyle w:val="Heading1Char"/>
        </w:rPr>
        <w:t>he ascended into heaven,</w:t>
      </w:r>
      <w:r w:rsidRPr="00610647">
        <w:rPr>
          <w:rStyle w:val="Heading2Char"/>
        </w:rPr>
        <w:br/>
      </w:r>
      <w:r w:rsidRPr="00F57752">
        <w:rPr>
          <w:rStyle w:val="Heading1Char"/>
        </w:rPr>
        <w:t>he is seated at the right hand of the Father,</w:t>
      </w:r>
      <w:r w:rsidRPr="00610647">
        <w:rPr>
          <w:rStyle w:val="Heading2Char"/>
        </w:rPr>
        <w:br/>
      </w:r>
      <w:r w:rsidRPr="00F57752">
        <w:rPr>
          <w:rStyle w:val="Heading1Char"/>
        </w:rPr>
        <w:lastRenderedPageBreak/>
        <w:t>and he will come again to judge the living and the dead.</w:t>
      </w:r>
    </w:p>
    <w:p w14:paraId="51958484" w14:textId="77777777" w:rsidR="00061765" w:rsidRDefault="00843064" w:rsidP="00EB33E3">
      <w:pPr>
        <w:spacing w:after="80" w:line="240" w:lineRule="auto"/>
      </w:pPr>
      <w:r w:rsidRPr="00F57752">
        <w:rPr>
          <w:rStyle w:val="Heading1Char"/>
        </w:rPr>
        <w:t>I believe in the Holy Spirit,</w:t>
      </w:r>
      <w:r w:rsidRPr="00610647">
        <w:rPr>
          <w:rStyle w:val="Heading2Char"/>
        </w:rPr>
        <w:br/>
      </w:r>
      <w:r w:rsidRPr="00F57752">
        <w:rPr>
          <w:rStyle w:val="Heading1Char"/>
        </w:rPr>
        <w:t>the holy catholic Church,</w:t>
      </w:r>
      <w:r w:rsidRPr="00610647">
        <w:rPr>
          <w:rStyle w:val="Heading2Char"/>
        </w:rPr>
        <w:br/>
      </w:r>
      <w:r w:rsidRPr="00F57752">
        <w:rPr>
          <w:rStyle w:val="Heading1Char"/>
        </w:rPr>
        <w:t>the communion of saints,</w:t>
      </w:r>
      <w:r w:rsidRPr="00610647">
        <w:rPr>
          <w:rStyle w:val="Heading2Char"/>
        </w:rPr>
        <w:br/>
      </w:r>
      <w:r w:rsidRPr="00F57752">
        <w:rPr>
          <w:rStyle w:val="Heading1Char"/>
        </w:rPr>
        <w:t>the forgiveness of sins,</w:t>
      </w:r>
      <w:r w:rsidRPr="00610647">
        <w:rPr>
          <w:rStyle w:val="Heading2Char"/>
        </w:rPr>
        <w:br/>
      </w:r>
      <w:r w:rsidRPr="00F57752">
        <w:rPr>
          <w:rStyle w:val="Heading1Char"/>
        </w:rPr>
        <w:t>the resurrection of the body,</w:t>
      </w:r>
      <w:r w:rsidRPr="00610647">
        <w:rPr>
          <w:rStyle w:val="Heading2Char"/>
        </w:rPr>
        <w:br/>
      </w:r>
      <w:r w:rsidRPr="00F57752">
        <w:rPr>
          <w:rStyle w:val="Heading1Char"/>
        </w:rPr>
        <w:t>and the life everlasting. Amen.</w:t>
      </w:r>
    </w:p>
    <w:p w14:paraId="2F8C36CB" w14:textId="77777777" w:rsidR="00061765" w:rsidRPr="00A954B1" w:rsidRDefault="00843064" w:rsidP="00A978AC">
      <w:pPr>
        <w:pStyle w:val="Heading3"/>
      </w:pPr>
      <w:r w:rsidRPr="00A954B1">
        <w:t>Praying Together</w:t>
      </w:r>
      <w:r w:rsidR="00061765" w:rsidRPr="00A954B1">
        <w:t xml:space="preserve"> -</w:t>
      </w:r>
      <w:r w:rsidRPr="00A954B1">
        <w:t xml:space="preserve"> Intercessions</w:t>
      </w:r>
    </w:p>
    <w:p w14:paraId="6DB58DA0" w14:textId="4C659731" w:rsidR="00061765" w:rsidRDefault="00843064">
      <w:pPr>
        <w:spacing w:after="80"/>
      </w:pPr>
      <w:r w:rsidRPr="00610647">
        <w:rPr>
          <w:rStyle w:val="Heading2Char"/>
        </w:rPr>
        <w:t>Let us pray to the Lord</w:t>
      </w:r>
      <w:r w:rsidR="00EB33E3">
        <w:rPr>
          <w:rStyle w:val="Heading2Char"/>
        </w:rPr>
        <w:t xml:space="preserve"> </w:t>
      </w:r>
      <w:proofErr w:type="spellStart"/>
      <w:r w:rsidRPr="00F57752">
        <w:rPr>
          <w:rStyle w:val="Heading1Char"/>
        </w:rPr>
        <w:t>Lord</w:t>
      </w:r>
      <w:proofErr w:type="spellEnd"/>
      <w:r w:rsidRPr="00F57752">
        <w:rPr>
          <w:rStyle w:val="Heading1Char"/>
        </w:rPr>
        <w:t>, have mercy.</w:t>
      </w:r>
    </w:p>
    <w:p w14:paraId="1E241E2F" w14:textId="4593A157" w:rsidR="00061765" w:rsidRPr="00A954B1" w:rsidRDefault="00843064" w:rsidP="00A978AC">
      <w:pPr>
        <w:pStyle w:val="Heading3"/>
      </w:pPr>
      <w:r w:rsidRPr="00A954B1">
        <w:t>Sunday Collect</w:t>
      </w:r>
      <w:r w:rsidR="00061765" w:rsidRPr="00A954B1">
        <w:t xml:space="preserve"> -</w:t>
      </w:r>
      <w:r w:rsidRPr="00A954B1">
        <w:t xml:space="preserve"> Trinity 15</w:t>
      </w:r>
    </w:p>
    <w:p w14:paraId="311733BD" w14:textId="5C09A501" w:rsidR="00061765" w:rsidRPr="00A954B1" w:rsidRDefault="00843064" w:rsidP="00A978AC">
      <w:pPr>
        <w:pStyle w:val="Heading3"/>
      </w:pPr>
      <w:r w:rsidRPr="00A954B1">
        <w:t>The Lord’s Prayer</w:t>
      </w:r>
      <w:r w:rsidR="00061765" w:rsidRPr="00A954B1">
        <w:t xml:space="preserve"> -</w:t>
      </w:r>
      <w:r w:rsidRPr="00A954B1">
        <w:t xml:space="preserve"> we pray with </w:t>
      </w:r>
      <w:proofErr w:type="gramStart"/>
      <w:r w:rsidRPr="00A954B1">
        <w:t>Jesus</w:t>
      </w:r>
      <w:proofErr w:type="gramEnd"/>
    </w:p>
    <w:p w14:paraId="5F64A52A" w14:textId="76916DB6" w:rsidR="00061765" w:rsidRDefault="00843064" w:rsidP="00EB33E3">
      <w:pPr>
        <w:spacing w:after="80" w:line="240" w:lineRule="auto"/>
      </w:pPr>
      <w:r w:rsidRPr="00F57752">
        <w:rPr>
          <w:rStyle w:val="Heading1Char"/>
        </w:rPr>
        <w:t>Our Father, who art in heaven,</w:t>
      </w:r>
      <w:r w:rsidRPr="00610647">
        <w:rPr>
          <w:rStyle w:val="Heading2Char"/>
        </w:rPr>
        <w:br/>
      </w:r>
      <w:r w:rsidRPr="00F57752">
        <w:rPr>
          <w:rStyle w:val="Heading1Char"/>
        </w:rPr>
        <w:t>hallowed be thy name,</w:t>
      </w:r>
      <w:r w:rsidRPr="00610647">
        <w:rPr>
          <w:rStyle w:val="Heading2Char"/>
        </w:rPr>
        <w:br/>
      </w:r>
      <w:r w:rsidRPr="00F57752">
        <w:rPr>
          <w:rStyle w:val="Heading1Char"/>
        </w:rPr>
        <w:t>thy kingdom come,</w:t>
      </w:r>
      <w:r w:rsidRPr="00610647">
        <w:rPr>
          <w:rStyle w:val="Heading2Char"/>
        </w:rPr>
        <w:br/>
      </w:r>
      <w:r w:rsidRPr="00F57752">
        <w:rPr>
          <w:rStyle w:val="Heading1Char"/>
        </w:rPr>
        <w:t>thy will be done,</w:t>
      </w:r>
      <w:r w:rsidRPr="00610647">
        <w:rPr>
          <w:rStyle w:val="Heading2Char"/>
        </w:rPr>
        <w:br/>
      </w:r>
      <w:r w:rsidRPr="00F57752">
        <w:rPr>
          <w:rStyle w:val="Heading1Char"/>
        </w:rPr>
        <w:t>on earth as it is in heaven.</w:t>
      </w:r>
      <w:r w:rsidR="00061765">
        <w:br/>
      </w:r>
      <w:r w:rsidRPr="00F57752">
        <w:rPr>
          <w:rStyle w:val="Heading1Char"/>
        </w:rPr>
        <w:t>Give us this day our daily bread.</w:t>
      </w:r>
      <w:r w:rsidRPr="00610647">
        <w:rPr>
          <w:rStyle w:val="Heading2Char"/>
        </w:rPr>
        <w:br/>
      </w:r>
      <w:r w:rsidRPr="00F57752">
        <w:rPr>
          <w:rStyle w:val="Heading1Char"/>
        </w:rPr>
        <w:t>And forgive us our trespasses</w:t>
      </w:r>
      <w:r w:rsidRPr="00610647">
        <w:rPr>
          <w:rStyle w:val="Heading2Char"/>
        </w:rPr>
        <w:br/>
      </w:r>
      <w:r w:rsidRPr="00F57752">
        <w:rPr>
          <w:rStyle w:val="Heading1Char"/>
        </w:rPr>
        <w:t>as we forgive those who trespass against us.</w:t>
      </w:r>
      <w:r w:rsidRPr="00610647">
        <w:rPr>
          <w:rStyle w:val="Heading2Char"/>
        </w:rPr>
        <w:br/>
      </w:r>
      <w:r w:rsidRPr="00F57752">
        <w:rPr>
          <w:rStyle w:val="Heading1Char"/>
        </w:rPr>
        <w:t>And lead us not into temptation,</w:t>
      </w:r>
      <w:r w:rsidRPr="00610647">
        <w:rPr>
          <w:rStyle w:val="Heading2Char"/>
        </w:rPr>
        <w:br/>
      </w:r>
      <w:r w:rsidRPr="00F57752">
        <w:rPr>
          <w:rStyle w:val="Heading1Char"/>
        </w:rPr>
        <w:t>but deliver us from evil.</w:t>
      </w:r>
      <w:r w:rsidR="00061765">
        <w:br/>
      </w:r>
      <w:r w:rsidRPr="00F57752">
        <w:rPr>
          <w:rStyle w:val="Heading1Char"/>
        </w:rPr>
        <w:t>For thine is the kingdom,</w:t>
      </w:r>
      <w:r w:rsidRPr="00610647">
        <w:rPr>
          <w:rStyle w:val="Heading2Char"/>
        </w:rPr>
        <w:br/>
      </w:r>
      <w:r w:rsidRPr="00F57752">
        <w:rPr>
          <w:rStyle w:val="Heading1Char"/>
        </w:rPr>
        <w:t>the power, and the glory,</w:t>
      </w:r>
      <w:r w:rsidRPr="00610647">
        <w:rPr>
          <w:rStyle w:val="Heading2Char"/>
        </w:rPr>
        <w:br/>
      </w:r>
      <w:r w:rsidRPr="00F57752">
        <w:rPr>
          <w:rStyle w:val="Heading1Char"/>
        </w:rPr>
        <w:t>for ever and ever. Amen.</w:t>
      </w:r>
    </w:p>
    <w:p w14:paraId="332EF91F" w14:textId="62BF491C" w:rsidR="00061765" w:rsidRPr="00A954B1" w:rsidRDefault="00843064" w:rsidP="00A978AC">
      <w:pPr>
        <w:pStyle w:val="Heading3"/>
      </w:pPr>
      <w:r w:rsidRPr="00A954B1">
        <w:t>The Benediction</w:t>
      </w:r>
    </w:p>
    <w:p w14:paraId="093FC54D" w14:textId="77777777" w:rsidR="00061765" w:rsidRPr="00A954B1" w:rsidRDefault="00843064" w:rsidP="00A978AC">
      <w:pPr>
        <w:pStyle w:val="Heading3"/>
      </w:pPr>
      <w:r w:rsidRPr="00A954B1">
        <w:t>Hymn 646 1,2,4</w:t>
      </w:r>
      <w:r w:rsidR="00061765" w:rsidRPr="00A954B1">
        <w:t xml:space="preserve"> -</w:t>
      </w:r>
      <w:r w:rsidRPr="00A954B1">
        <w:t xml:space="preserve"> Glorious things of thee are </w:t>
      </w:r>
      <w:proofErr w:type="gramStart"/>
      <w:r w:rsidRPr="00A954B1">
        <w:t>spoken</w:t>
      </w:r>
      <w:proofErr w:type="gramEnd"/>
    </w:p>
    <w:p w14:paraId="085462BF" w14:textId="15576D91" w:rsidR="00061765" w:rsidRDefault="00843064" w:rsidP="00EB33E3">
      <w:pPr>
        <w:spacing w:after="80" w:line="240" w:lineRule="auto"/>
      </w:pPr>
      <w:r w:rsidRPr="00F57752">
        <w:rPr>
          <w:rStyle w:val="Heading1Char"/>
        </w:rPr>
        <w:lastRenderedPageBreak/>
        <w:t>1</w:t>
      </w:r>
      <w:r w:rsidRPr="00610647">
        <w:rPr>
          <w:rStyle w:val="Heading2Char"/>
        </w:rPr>
        <w:t xml:space="preserve"> Glorious </w:t>
      </w:r>
      <w:proofErr w:type="gramStart"/>
      <w:r w:rsidRPr="00610647">
        <w:rPr>
          <w:rStyle w:val="Heading2Char"/>
        </w:rPr>
        <w:t>things</w:t>
      </w:r>
      <w:proofErr w:type="gramEnd"/>
      <w:r w:rsidRPr="00610647">
        <w:rPr>
          <w:rStyle w:val="Heading2Char"/>
        </w:rPr>
        <w:t xml:space="preserve"> of thee are spoken,</w:t>
      </w:r>
      <w:r w:rsidRPr="00610647">
        <w:rPr>
          <w:rStyle w:val="Heading2Char"/>
        </w:rPr>
        <w:br/>
        <w:t>Zion, city of our God;</w:t>
      </w:r>
      <w:r w:rsidRPr="00610647">
        <w:rPr>
          <w:rStyle w:val="Heading2Char"/>
        </w:rPr>
        <w:br/>
        <w:t>he whose word can ne’er be broken</w:t>
      </w:r>
      <w:r w:rsidRPr="00610647">
        <w:rPr>
          <w:rStyle w:val="Heading2Char"/>
        </w:rPr>
        <w:br/>
        <w:t>formed thee for his own abode.</w:t>
      </w:r>
      <w:r w:rsidR="00061765">
        <w:br/>
      </w:r>
      <w:r w:rsidRPr="00610647">
        <w:rPr>
          <w:rStyle w:val="Heading2Char"/>
        </w:rPr>
        <w:t>On the rock of ages founded,</w:t>
      </w:r>
      <w:r w:rsidRPr="00610647">
        <w:rPr>
          <w:rStyle w:val="Heading2Char"/>
        </w:rPr>
        <w:br/>
        <w:t>what can shake thy sure repose?</w:t>
      </w:r>
      <w:r w:rsidRPr="00610647">
        <w:rPr>
          <w:rStyle w:val="Heading2Char"/>
        </w:rPr>
        <w:br/>
        <w:t>With salvation’s walls surrounded,</w:t>
      </w:r>
      <w:r w:rsidRPr="00610647">
        <w:rPr>
          <w:rStyle w:val="Heading2Char"/>
        </w:rPr>
        <w:br/>
        <w:t xml:space="preserve">thou </w:t>
      </w:r>
      <w:proofErr w:type="spellStart"/>
      <w:r w:rsidRPr="00610647">
        <w:rPr>
          <w:rStyle w:val="Heading2Char"/>
        </w:rPr>
        <w:t>may’st</w:t>
      </w:r>
      <w:proofErr w:type="spellEnd"/>
      <w:r w:rsidRPr="00610647">
        <w:rPr>
          <w:rStyle w:val="Heading2Char"/>
        </w:rPr>
        <w:t xml:space="preserve"> smile at all thy foes.</w:t>
      </w:r>
    </w:p>
    <w:p w14:paraId="462D5D14" w14:textId="34B3AFC0" w:rsidR="00061765" w:rsidRDefault="00843064" w:rsidP="00EB33E3">
      <w:pPr>
        <w:spacing w:after="80" w:line="240" w:lineRule="auto"/>
      </w:pPr>
      <w:r w:rsidRPr="00F57752">
        <w:rPr>
          <w:rStyle w:val="Heading1Char"/>
        </w:rPr>
        <w:t>2</w:t>
      </w:r>
      <w:r w:rsidRPr="00610647">
        <w:rPr>
          <w:rStyle w:val="Heading2Char"/>
        </w:rPr>
        <w:t xml:space="preserve"> See, the streams of living waters,</w:t>
      </w:r>
      <w:r w:rsidRPr="00610647">
        <w:rPr>
          <w:rStyle w:val="Heading2Char"/>
        </w:rPr>
        <w:br/>
        <w:t>springing from eternal love,</w:t>
      </w:r>
      <w:r w:rsidRPr="00610647">
        <w:rPr>
          <w:rStyle w:val="Heading2Char"/>
        </w:rPr>
        <w:br/>
        <w:t>well supply thy sons and daughters,</w:t>
      </w:r>
      <w:r w:rsidRPr="00610647">
        <w:rPr>
          <w:rStyle w:val="Heading2Char"/>
        </w:rPr>
        <w:br/>
        <w:t xml:space="preserve">and all fear of want </w:t>
      </w:r>
      <w:proofErr w:type="gramStart"/>
      <w:r w:rsidRPr="00610647">
        <w:rPr>
          <w:rStyle w:val="Heading2Char"/>
        </w:rPr>
        <w:t>remove</w:t>
      </w:r>
      <w:proofErr w:type="gramEnd"/>
      <w:r w:rsidRPr="00610647">
        <w:rPr>
          <w:rStyle w:val="Heading2Char"/>
        </w:rPr>
        <w:t>.</w:t>
      </w:r>
      <w:r w:rsidR="00061765">
        <w:br/>
      </w:r>
      <w:r w:rsidRPr="00610647">
        <w:rPr>
          <w:rStyle w:val="Heading2Char"/>
        </w:rPr>
        <w:t>Who can faint while such a river</w:t>
      </w:r>
      <w:r w:rsidRPr="00610647">
        <w:rPr>
          <w:rStyle w:val="Heading2Char"/>
        </w:rPr>
        <w:br/>
        <w:t>ever flows their thirst to assuage:</w:t>
      </w:r>
      <w:r w:rsidRPr="00610647">
        <w:rPr>
          <w:rStyle w:val="Heading2Char"/>
        </w:rPr>
        <w:br/>
        <w:t>grace which, like the Lord the giver,</w:t>
      </w:r>
      <w:r w:rsidRPr="00610647">
        <w:rPr>
          <w:rStyle w:val="Heading2Char"/>
        </w:rPr>
        <w:br/>
        <w:t>never fails from age to age?</w:t>
      </w:r>
    </w:p>
    <w:p w14:paraId="53377FFC" w14:textId="4813D206" w:rsidR="00061765" w:rsidRDefault="00843064" w:rsidP="00EB33E3">
      <w:pPr>
        <w:spacing w:after="80" w:line="240" w:lineRule="auto"/>
      </w:pPr>
      <w:r w:rsidRPr="00610647">
        <w:rPr>
          <w:rStyle w:val="Heading2Char"/>
        </w:rPr>
        <w:t>4 Saviour, since of Zion’s city</w:t>
      </w:r>
      <w:r w:rsidRPr="00610647">
        <w:rPr>
          <w:rStyle w:val="Heading2Char"/>
        </w:rPr>
        <w:br/>
        <w:t>I through grace a member am,</w:t>
      </w:r>
      <w:r w:rsidRPr="00610647">
        <w:rPr>
          <w:rStyle w:val="Heading2Char"/>
        </w:rPr>
        <w:br/>
        <w:t>let the world deride or pity,</w:t>
      </w:r>
      <w:r w:rsidRPr="00610647">
        <w:rPr>
          <w:rStyle w:val="Heading2Char"/>
        </w:rPr>
        <w:br/>
        <w:t>I will glory in thy name.</w:t>
      </w:r>
      <w:r w:rsidR="00061765">
        <w:br/>
      </w:r>
      <w:r w:rsidRPr="00610647">
        <w:rPr>
          <w:rStyle w:val="Heading2Char"/>
        </w:rPr>
        <w:t>Fading is the worldling’s pleasure,</w:t>
      </w:r>
      <w:r w:rsidRPr="00610647">
        <w:rPr>
          <w:rStyle w:val="Heading2Char"/>
        </w:rPr>
        <w:br/>
        <w:t>all his boasted pomp and show;</w:t>
      </w:r>
      <w:r w:rsidRPr="00610647">
        <w:rPr>
          <w:rStyle w:val="Heading2Char"/>
        </w:rPr>
        <w:br/>
        <w:t>solid joys and lasting treasure</w:t>
      </w:r>
      <w:r w:rsidRPr="00610647">
        <w:rPr>
          <w:rStyle w:val="Heading2Char"/>
        </w:rPr>
        <w:br/>
        <w:t>none but Zion’s children know.</w:t>
      </w:r>
    </w:p>
    <w:p w14:paraId="38268C8F" w14:textId="2C7658C0" w:rsidR="00061765" w:rsidRPr="00A954B1" w:rsidRDefault="00843064" w:rsidP="00A978AC">
      <w:pPr>
        <w:pStyle w:val="Heading3"/>
      </w:pPr>
      <w:r w:rsidRPr="00A954B1">
        <w:t>Dismissal</w:t>
      </w:r>
    </w:p>
    <w:p w14:paraId="2D2BD0BE" w14:textId="77777777" w:rsidR="00061765" w:rsidRDefault="00843064" w:rsidP="00EB33E3">
      <w:pPr>
        <w:spacing w:after="80" w:line="240" w:lineRule="auto"/>
      </w:pPr>
      <w:r w:rsidRPr="00610647">
        <w:rPr>
          <w:rStyle w:val="Heading2Char"/>
        </w:rPr>
        <w:t>We go into the world</w:t>
      </w:r>
      <w:r w:rsidRPr="00610647">
        <w:rPr>
          <w:rStyle w:val="Heading2Char"/>
        </w:rPr>
        <w:br/>
      </w:r>
      <w:r w:rsidRPr="00F57752">
        <w:rPr>
          <w:rStyle w:val="Heading1Char"/>
        </w:rPr>
        <w:t>to walk in God’s light,</w:t>
      </w:r>
      <w:r w:rsidRPr="00610647">
        <w:rPr>
          <w:rStyle w:val="Heading2Char"/>
        </w:rPr>
        <w:br/>
      </w:r>
      <w:r w:rsidRPr="00F57752">
        <w:rPr>
          <w:rStyle w:val="Heading1Char"/>
        </w:rPr>
        <w:t>to rejoice in God’s love</w:t>
      </w:r>
      <w:r w:rsidRPr="00610647">
        <w:rPr>
          <w:rStyle w:val="Heading2Char"/>
        </w:rPr>
        <w:br/>
      </w:r>
      <w:r w:rsidRPr="00F57752">
        <w:rPr>
          <w:rStyle w:val="Heading1Char"/>
        </w:rPr>
        <w:t>and to reflect God’s glory.</w:t>
      </w:r>
    </w:p>
    <w:p w14:paraId="03A6EA52" w14:textId="5B3F79AD" w:rsidR="004B4A0F" w:rsidRDefault="004B4A0F" w:rsidP="00EB33E3">
      <w:pPr>
        <w:spacing w:line="240" w:lineRule="auto"/>
        <w:ind w:right="2060"/>
      </w:pPr>
    </w:p>
    <w:sectPr w:rsidR="004B4A0F" w:rsidSect="00061765">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0F"/>
    <w:rsid w:val="00014DB5"/>
    <w:rsid w:val="00061765"/>
    <w:rsid w:val="00222428"/>
    <w:rsid w:val="00384FE2"/>
    <w:rsid w:val="004B4A0F"/>
    <w:rsid w:val="004D758F"/>
    <w:rsid w:val="00580306"/>
    <w:rsid w:val="00610647"/>
    <w:rsid w:val="00843064"/>
    <w:rsid w:val="00916F21"/>
    <w:rsid w:val="00A954B1"/>
    <w:rsid w:val="00A978AC"/>
    <w:rsid w:val="00B10C39"/>
    <w:rsid w:val="00CE5437"/>
    <w:rsid w:val="00E53B56"/>
    <w:rsid w:val="00EB33E3"/>
    <w:rsid w:val="00F5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A6E92E"/>
  <w15:docId w15:val="{5EB5CADB-5846-154B-8DB1-FE4B6024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FE2"/>
    <w:pPr>
      <w:spacing w:after="80" w:line="240" w:lineRule="auto"/>
      <w:outlineLvl w:val="0"/>
    </w:pPr>
    <w:rPr>
      <w:rFonts w:ascii="Cambria" w:hAnsi="Cambria" w:cs="Cambria"/>
      <w:b/>
      <w:color w:val="000000"/>
      <w:sz w:val="44"/>
    </w:rPr>
  </w:style>
  <w:style w:type="paragraph" w:styleId="Heading2">
    <w:name w:val="heading 2"/>
    <w:basedOn w:val="Normal"/>
    <w:next w:val="Normal"/>
    <w:link w:val="Heading2Char"/>
    <w:uiPriority w:val="9"/>
    <w:unhideWhenUsed/>
    <w:qFormat/>
    <w:rsid w:val="00384FE2"/>
    <w:pPr>
      <w:spacing w:after="80" w:line="240" w:lineRule="auto"/>
      <w:outlineLvl w:val="1"/>
    </w:pPr>
    <w:rPr>
      <w:rFonts w:ascii="Cambria" w:hAnsi="Cambria" w:cs="Cambria"/>
      <w:color w:val="000000"/>
      <w:sz w:val="44"/>
    </w:rPr>
  </w:style>
  <w:style w:type="paragraph" w:styleId="Heading3">
    <w:name w:val="heading 3"/>
    <w:basedOn w:val="Normal"/>
    <w:next w:val="Normal"/>
    <w:link w:val="Heading3Char"/>
    <w:uiPriority w:val="9"/>
    <w:unhideWhenUsed/>
    <w:qFormat/>
    <w:rsid w:val="00E53B56"/>
    <w:pPr>
      <w:spacing w:after="0" w:line="240" w:lineRule="auto"/>
      <w:outlineLvl w:val="2"/>
    </w:pPr>
    <w:rPr>
      <w:rFonts w:ascii="Cambria" w:hAnsi="Cambria" w:cs="Cambria"/>
      <w:b/>
      <w:color w:val="535353"/>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FE2"/>
    <w:rPr>
      <w:rFonts w:ascii="Cambria" w:hAnsi="Cambria" w:cs="Cambria"/>
      <w:color w:val="000000"/>
      <w:sz w:val="44"/>
    </w:rPr>
  </w:style>
  <w:style w:type="character" w:customStyle="1" w:styleId="Heading1Char">
    <w:name w:val="Heading 1 Char"/>
    <w:basedOn w:val="DefaultParagraphFont"/>
    <w:link w:val="Heading1"/>
    <w:uiPriority w:val="9"/>
    <w:rsid w:val="00384FE2"/>
    <w:rPr>
      <w:rFonts w:ascii="Cambria" w:hAnsi="Cambria" w:cs="Cambria"/>
      <w:b/>
      <w:color w:val="000000"/>
      <w:sz w:val="44"/>
    </w:rPr>
  </w:style>
  <w:style w:type="paragraph" w:styleId="NoSpacing">
    <w:name w:val="No Spacing"/>
    <w:uiPriority w:val="1"/>
    <w:qFormat/>
    <w:rsid w:val="00916F21"/>
    <w:pPr>
      <w:spacing w:after="0" w:line="240" w:lineRule="auto"/>
    </w:pPr>
  </w:style>
  <w:style w:type="character" w:customStyle="1" w:styleId="Heading3Char">
    <w:name w:val="Heading 3 Char"/>
    <w:basedOn w:val="DefaultParagraphFont"/>
    <w:link w:val="Heading3"/>
    <w:uiPriority w:val="9"/>
    <w:rsid w:val="00E53B56"/>
    <w:rPr>
      <w:rFonts w:ascii="Cambria" w:hAnsi="Cambria" w:cs="Cambria"/>
      <w:b/>
      <w:color w:val="535353"/>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4BE3C1EA-FE0A-AF48-AD27-9156E7BF884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2023-09-17 1000 1200</dc:title>
  <cp:lastModifiedBy>Stephen Lowry</cp:lastModifiedBy>
  <cp:revision>17</cp:revision>
  <dcterms:created xsi:type="dcterms:W3CDTF">2023-09-11T12:57:00Z</dcterms:created>
  <dcterms:modified xsi:type="dcterms:W3CDTF">2023-09-11T13:13:00Z</dcterms:modified>
</cp:coreProperties>
</file>